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CC3" w:rsidRDefault="00D22CC3" w:rsidP="00D22CC3">
      <w:pPr>
        <w:rPr>
          <w:sz w:val="24"/>
          <w:szCs w:val="24"/>
        </w:rPr>
      </w:pPr>
      <w:r>
        <w:rPr>
          <w:b/>
          <w:noProof/>
          <w:lang w:eastAsia="de-DE"/>
        </w:rPr>
        <w:drawing>
          <wp:inline distT="0" distB="0" distL="0" distR="0" wp14:anchorId="07B369E1" wp14:editId="08F18D85">
            <wp:extent cx="1158240" cy="591185"/>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inline>
        </w:drawing>
      </w:r>
    </w:p>
    <w:p w:rsidR="00D22CC3" w:rsidRDefault="00D22CC3" w:rsidP="00D22CC3">
      <w:pPr>
        <w:rPr>
          <w:b/>
          <w:sz w:val="32"/>
          <w:szCs w:val="32"/>
        </w:rPr>
      </w:pPr>
    </w:p>
    <w:p w:rsidR="00D22CC3" w:rsidRPr="00D22CC3" w:rsidRDefault="00D22CC3" w:rsidP="00D22CC3">
      <w:pPr>
        <w:rPr>
          <w:b/>
          <w:sz w:val="32"/>
          <w:szCs w:val="32"/>
        </w:rPr>
      </w:pPr>
      <w:proofErr w:type="spellStart"/>
      <w:r w:rsidRPr="00D22CC3">
        <w:rPr>
          <w:b/>
          <w:sz w:val="32"/>
          <w:szCs w:val="32"/>
        </w:rPr>
        <w:t>Kollektenaufruf</w:t>
      </w:r>
      <w:proofErr w:type="spellEnd"/>
      <w:r w:rsidRPr="00D22CC3">
        <w:rPr>
          <w:b/>
          <w:sz w:val="32"/>
          <w:szCs w:val="32"/>
        </w:rPr>
        <w:t xml:space="preserve"> zu Heiligabend 2021</w:t>
      </w:r>
    </w:p>
    <w:p w:rsidR="00D22CC3" w:rsidRDefault="00D22CC3" w:rsidP="00D22CC3">
      <w:pPr>
        <w:rPr>
          <w:sz w:val="24"/>
          <w:szCs w:val="24"/>
        </w:rPr>
      </w:pPr>
      <w:r>
        <w:rPr>
          <w:sz w:val="24"/>
          <w:szCs w:val="24"/>
        </w:rPr>
        <w:t xml:space="preserve">Weihnachten ist für alle Welt da.  Die Geburt unseres Heilandes ist ein Ereignis, das </w:t>
      </w:r>
      <w:bookmarkStart w:id="0" w:name="_GoBack"/>
      <w:r>
        <w:rPr>
          <w:sz w:val="24"/>
          <w:szCs w:val="24"/>
        </w:rPr>
        <w:t xml:space="preserve">die Welt umspannt. </w:t>
      </w:r>
      <w:r w:rsidRPr="00153D01">
        <w:rPr>
          <w:sz w:val="24"/>
          <w:szCs w:val="24"/>
        </w:rPr>
        <w:t>„</w:t>
      </w:r>
      <w:r>
        <w:rPr>
          <w:sz w:val="24"/>
          <w:szCs w:val="24"/>
        </w:rPr>
        <w:t>Eine Welt. Ein Klima. Eine Zukunft.“</w:t>
      </w:r>
      <w:r>
        <w:rPr>
          <w:sz w:val="24"/>
          <w:szCs w:val="24"/>
        </w:rPr>
        <w:t>, so</w:t>
      </w:r>
      <w:r w:rsidRPr="00153D01">
        <w:rPr>
          <w:sz w:val="24"/>
          <w:szCs w:val="24"/>
        </w:rPr>
        <w:t xml:space="preserve"> lautet das Motto der 6</w:t>
      </w:r>
      <w:r>
        <w:rPr>
          <w:sz w:val="24"/>
          <w:szCs w:val="24"/>
        </w:rPr>
        <w:t>3</w:t>
      </w:r>
      <w:r w:rsidRPr="00153D01">
        <w:rPr>
          <w:sz w:val="24"/>
          <w:szCs w:val="24"/>
        </w:rPr>
        <w:t xml:space="preserve">. Aktion Brot für die Welt. </w:t>
      </w:r>
      <w:r w:rsidRPr="00D103B2">
        <w:rPr>
          <w:sz w:val="24"/>
          <w:szCs w:val="24"/>
        </w:rPr>
        <w:t xml:space="preserve">Der Klimawandel ist eine existentielle Bedrohung für </w:t>
      </w:r>
      <w:bookmarkEnd w:id="0"/>
      <w:r w:rsidRPr="00D103B2">
        <w:rPr>
          <w:sz w:val="24"/>
          <w:szCs w:val="24"/>
        </w:rPr>
        <w:t>alles Leben auf unserer Erde. Er</w:t>
      </w:r>
      <w:r>
        <w:rPr>
          <w:sz w:val="24"/>
          <w:szCs w:val="24"/>
        </w:rPr>
        <w:t xml:space="preserve"> beschleunigt das Artensterben und </w:t>
      </w:r>
      <w:r w:rsidRPr="00D103B2">
        <w:rPr>
          <w:sz w:val="24"/>
          <w:szCs w:val="24"/>
        </w:rPr>
        <w:t>gef</w:t>
      </w:r>
      <w:r>
        <w:rPr>
          <w:sz w:val="24"/>
          <w:szCs w:val="24"/>
        </w:rPr>
        <w:t>ährdet die Ernährung und Wasser</w:t>
      </w:r>
      <w:r w:rsidRPr="00D103B2">
        <w:rPr>
          <w:sz w:val="24"/>
          <w:szCs w:val="24"/>
        </w:rPr>
        <w:t>versorgung von Milliarden Menschen</w:t>
      </w:r>
      <w:r>
        <w:rPr>
          <w:sz w:val="24"/>
          <w:szCs w:val="24"/>
        </w:rPr>
        <w:t xml:space="preserve">. </w:t>
      </w:r>
      <w:r>
        <w:rPr>
          <w:sz w:val="24"/>
          <w:szCs w:val="24"/>
        </w:rPr>
        <w:t xml:space="preserve">Brot für die Welt unterstützt Partnerorganisationen, die </w:t>
      </w:r>
      <w:r>
        <w:rPr>
          <w:sz w:val="24"/>
          <w:szCs w:val="24"/>
        </w:rPr>
        <w:t>Wider</w:t>
      </w:r>
      <w:r w:rsidRPr="00D103B2">
        <w:rPr>
          <w:sz w:val="24"/>
          <w:szCs w:val="24"/>
        </w:rPr>
        <w:t>standskraft gegen die Auswirkungen der Kli</w:t>
      </w:r>
      <w:r>
        <w:rPr>
          <w:sz w:val="24"/>
          <w:szCs w:val="24"/>
        </w:rPr>
        <w:t>makrise entwickeln – zum Beispiel in Simbabwe, in Bangladesch und in Guatemala. Teilen wir heute unsere Weihnachtsfreude mit unseren Brüdern und Schwestern weltweit, damit wir alle lernen können, die Welt so zu verändern, dass sie noch ein Zuhause für unsere Nachkommen sein kann.</w:t>
      </w:r>
    </w:p>
    <w:p w:rsidR="00D22CC3" w:rsidRPr="00153D01" w:rsidRDefault="00D22CC3" w:rsidP="00D22CC3">
      <w:pPr>
        <w:rPr>
          <w:sz w:val="24"/>
          <w:szCs w:val="24"/>
        </w:rPr>
      </w:pPr>
      <w:r>
        <w:rPr>
          <w:sz w:val="24"/>
          <w:szCs w:val="24"/>
        </w:rPr>
        <w:t>Im Namen aller, denen die Gabe zugutekommt, sagen wir DANKE!</w:t>
      </w:r>
    </w:p>
    <w:p w:rsidR="00D22CC3" w:rsidRDefault="00D22CC3" w:rsidP="00D22CC3">
      <w:pPr>
        <w:rPr>
          <w:rFonts w:eastAsia="Times New Roman" w:cs="Times New Roman"/>
          <w:sz w:val="24"/>
          <w:szCs w:val="24"/>
          <w:lang w:eastAsia="de-DE"/>
        </w:rPr>
      </w:pPr>
    </w:p>
    <w:p w:rsidR="00D22CC3" w:rsidRPr="00D22CC3" w:rsidRDefault="00D22CC3" w:rsidP="00D22CC3">
      <w:pPr>
        <w:rPr>
          <w:rFonts w:eastAsia="Times New Roman" w:cs="Times New Roman"/>
          <w:i/>
          <w:sz w:val="24"/>
          <w:szCs w:val="24"/>
          <w:lang w:eastAsia="de-DE"/>
        </w:rPr>
      </w:pPr>
      <w:r w:rsidRPr="00D22CC3">
        <w:rPr>
          <w:rFonts w:eastAsia="Times New Roman" w:cs="Times New Roman"/>
          <w:i/>
          <w:sz w:val="24"/>
          <w:szCs w:val="24"/>
          <w:lang w:eastAsia="de-DE"/>
        </w:rPr>
        <w:t>Optionaler Text</w:t>
      </w:r>
      <w:r>
        <w:rPr>
          <w:rFonts w:eastAsia="Times New Roman" w:cs="Times New Roman"/>
          <w:i/>
          <w:sz w:val="24"/>
          <w:szCs w:val="24"/>
          <w:lang w:eastAsia="de-DE"/>
        </w:rPr>
        <w:t xml:space="preserve"> zum Einfügen</w:t>
      </w:r>
    </w:p>
    <w:p w:rsidR="00D22CC3" w:rsidRDefault="00D22CC3" w:rsidP="00D22CC3">
      <w:pPr>
        <w:rPr>
          <w:rFonts w:eastAsia="Times New Roman" w:cs="Times New Roman"/>
          <w:i/>
          <w:sz w:val="24"/>
          <w:szCs w:val="24"/>
          <w:lang w:eastAsia="de-DE"/>
        </w:rPr>
      </w:pPr>
      <w:r w:rsidRPr="00D22CC3">
        <w:rPr>
          <w:rFonts w:eastAsia="Times New Roman" w:cs="Times New Roman"/>
          <w:i/>
          <w:sz w:val="24"/>
          <w:szCs w:val="24"/>
          <w:lang w:eastAsia="de-DE"/>
        </w:rPr>
        <w:t>Klimagerechtigkeit beginnt bei uns zu Hause durch ökologische und nachhaltige Ressourcennutzung, durch aktives Engagement und durch Solidarität mit den Menschen im Globalen Sü</w:t>
      </w:r>
      <w:r w:rsidRPr="00D22CC3">
        <w:rPr>
          <w:rFonts w:eastAsia="Times New Roman" w:cs="Times New Roman"/>
          <w:i/>
          <w:sz w:val="24"/>
          <w:szCs w:val="24"/>
          <w:lang w:eastAsia="de-DE"/>
        </w:rPr>
        <w:t xml:space="preserve">den. Als christliches Werk sieht es Brot für die Welt als </w:t>
      </w:r>
      <w:r w:rsidRPr="00D22CC3">
        <w:rPr>
          <w:rFonts w:eastAsia="Times New Roman" w:cs="Times New Roman"/>
          <w:i/>
          <w:sz w:val="24"/>
          <w:szCs w:val="24"/>
          <w:lang w:eastAsia="de-DE"/>
        </w:rPr>
        <w:t>Auftrag</w:t>
      </w:r>
      <w:r w:rsidRPr="00D22CC3">
        <w:rPr>
          <w:rFonts w:eastAsia="Times New Roman" w:cs="Times New Roman"/>
          <w:i/>
          <w:sz w:val="24"/>
          <w:szCs w:val="24"/>
          <w:lang w:eastAsia="de-DE"/>
        </w:rPr>
        <w:t>,</w:t>
      </w:r>
      <w:r w:rsidRPr="00D22CC3">
        <w:rPr>
          <w:rFonts w:eastAsia="Times New Roman" w:cs="Times New Roman"/>
          <w:i/>
          <w:sz w:val="24"/>
          <w:szCs w:val="24"/>
          <w:lang w:eastAsia="de-DE"/>
        </w:rPr>
        <w:t xml:space="preserve"> mit allen Mitgeschöpfen einen Lernweg zu gehen, um zukunftsfähiges Leben innerhalb der planetaren Grenzen unserer </w:t>
      </w:r>
      <w:r w:rsidRPr="00D22CC3">
        <w:rPr>
          <w:rFonts w:eastAsia="Times New Roman" w:cs="Times New Roman"/>
          <w:i/>
          <w:sz w:val="24"/>
          <w:szCs w:val="24"/>
          <w:lang w:eastAsia="de-DE"/>
        </w:rPr>
        <w:t xml:space="preserve">Erde zu gestalten. </w:t>
      </w:r>
    </w:p>
    <w:p w:rsidR="00D22CC3" w:rsidRDefault="00D22CC3" w:rsidP="00D22CC3">
      <w:pPr>
        <w:rPr>
          <w:rFonts w:eastAsia="Times New Roman" w:cs="Times New Roman"/>
          <w:i/>
          <w:sz w:val="24"/>
          <w:szCs w:val="24"/>
          <w:lang w:eastAsia="de-DE"/>
        </w:rPr>
      </w:pPr>
      <w:r>
        <w:rPr>
          <w:noProof/>
          <w:lang w:eastAsia="de-DE"/>
        </w:rPr>
        <w:drawing>
          <wp:inline distT="0" distB="0" distL="0" distR="0" wp14:anchorId="2960C909" wp14:editId="010D2634">
            <wp:extent cx="1228725" cy="1771650"/>
            <wp:effectExtent l="0" t="0" r="9525" b="0"/>
            <wp:docPr id="1" name="Grafik 1" descr="https://www.brot-fuer-die-welt.de/fileadmin/mediapool/_processed_/8/3/csm_vorschaubild_qr_code_ecf625e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ot-fuer-die-welt.de/fileadmin/mediapool/_processed_/8/3/csm_vorschaubild_qr_code_ecf625e2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771650"/>
                    </a:xfrm>
                    <a:prstGeom prst="rect">
                      <a:avLst/>
                    </a:prstGeom>
                    <a:noFill/>
                    <a:ln>
                      <a:noFill/>
                    </a:ln>
                  </pic:spPr>
                </pic:pic>
              </a:graphicData>
            </a:graphic>
          </wp:inline>
        </w:drawing>
      </w:r>
    </w:p>
    <w:p w:rsidR="007E60C8" w:rsidRPr="007E60C8" w:rsidRDefault="007E60C8" w:rsidP="00D22CC3">
      <w:pPr>
        <w:rPr>
          <w:rFonts w:eastAsia="Times New Roman" w:cs="Times New Roman"/>
          <w:b/>
          <w:i/>
          <w:sz w:val="24"/>
          <w:szCs w:val="24"/>
          <w:lang w:eastAsia="de-DE"/>
        </w:rPr>
      </w:pPr>
      <w:r w:rsidRPr="00EE702C">
        <w:rPr>
          <w:b/>
          <w:sz w:val="23"/>
          <w:szCs w:val="23"/>
        </w:rPr>
        <w:t>www.brot-fuer-die-welt.de/spende</w:t>
      </w:r>
    </w:p>
    <w:p w:rsidR="00E42D20" w:rsidRDefault="00E42D20"/>
    <w:sectPr w:rsidR="00E4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C3"/>
    <w:rsid w:val="007E60C8"/>
    <w:rsid w:val="00D22CC3"/>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6994"/>
  <w15:chartTrackingRefBased/>
  <w15:docId w15:val="{8A412BD7-3F00-41D6-BB49-9FA8AA48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2CC3"/>
    <w:rPr>
      <w:rFonts w:ascii="Georgia" w:hAnsi="Georg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veronika.ullmann</cp:lastModifiedBy>
  <cp:revision>1</cp:revision>
  <dcterms:created xsi:type="dcterms:W3CDTF">2021-11-08T21:51:00Z</dcterms:created>
  <dcterms:modified xsi:type="dcterms:W3CDTF">2021-11-08T22:03:00Z</dcterms:modified>
</cp:coreProperties>
</file>